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6" w:rsidRPr="005C548A" w:rsidRDefault="002A2446" w:rsidP="002A244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C548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2A2446" w:rsidRDefault="002A2446" w:rsidP="002A244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5C548A">
        <w:rPr>
          <w:rFonts w:ascii="Times New Roman" w:hAnsi="Times New Roman" w:cs="Times New Roman"/>
          <w:sz w:val="18"/>
          <w:szCs w:val="18"/>
        </w:rPr>
        <w:t xml:space="preserve"> условиям трудовых соревнований 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00"/>
        <w:gridCol w:w="5380"/>
        <w:gridCol w:w="920"/>
        <w:gridCol w:w="1000"/>
        <w:gridCol w:w="1120"/>
      </w:tblGrid>
      <w:tr w:rsidR="00287780" w:rsidRPr="00287780" w:rsidTr="007A7DDE">
        <w:trPr>
          <w:trHeight w:val="1050"/>
        </w:trPr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C54B6" w:rsidRPr="00287780" w:rsidRDefault="007A7DDE" w:rsidP="00DC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в растениеводстве и кормопроизводстве за 202</w:t>
            </w:r>
            <w:r w:rsidR="0069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8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 w:rsidRPr="0028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</w:t>
            </w:r>
            <w:r w:rsidR="0069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</w:t>
            </w:r>
            <w:r w:rsidRPr="0028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  <w:p w:rsidR="007A7DDE" w:rsidRPr="00287780" w:rsidRDefault="00DC54B6" w:rsidP="00DC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287780" w:rsidRPr="00DD319C" w:rsidTr="007A7DD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DD319C" w:rsidRDefault="00BC1D10" w:rsidP="006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9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DD319C" w:rsidRDefault="007A7DDE" w:rsidP="0069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9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с/х угодий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 ч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неиспользуемая пашня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Посевная площадь всего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Яровой сев 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555"/>
        </w:trPr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посевных площадей ярового сева и многолетних трав</w:t>
            </w:r>
          </w:p>
        </w:tc>
        <w:tc>
          <w:tcPr>
            <w:tcW w:w="9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Зерновые (статистика), убрано с площади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зерна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зерновых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6940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Однолетние травы, площадь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однолетние травы на сено, 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однолетних трав на сено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однолетних трав на сено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однолетние  травы на силос, 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однолетних трав на силос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однолетних трав на силос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однолетних травы на силос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однолетние травы на сенаж и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монокорм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однолетних трав на силос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однолетних трав на силос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однолетних травы на силос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6940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Многолетние травы, площадь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многолетние травы на сено, 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многолетних трав на сено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многолетних трав на сено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многолетние травы на сенаж, площадь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многолетних трав на сенаж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массе)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травна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сенаж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многолетних трав на сенаж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многолетние травы на семена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семян многолетних трав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6940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Естественные сенокосы, площадь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площадь естественных сенокосов на сено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естественных сенокосов на сено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естественных сенокосов на сено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площадь естественных сенокосов на сенаж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сенокосов на сенаж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валовой сбор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сенокосов на сенаж (в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proofErr w:type="gram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урожайность естественных сенокосов на сенаж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Солома, заготовлено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69407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Заготовлено кормовых единиц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зернофураж (1)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Кормовых единиц на 1 га пашни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условных голов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BC1D10">
        <w:trPr>
          <w:trHeight w:val="300"/>
        </w:trPr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Кормовых единиц на 1 </w:t>
            </w:r>
            <w:proofErr w:type="spellStart"/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голову</w:t>
            </w:r>
          </w:p>
        </w:tc>
        <w:tc>
          <w:tcPr>
            <w:tcW w:w="9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</w:t>
            </w:r>
            <w:proofErr w:type="spellEnd"/>
          </w:p>
        </w:tc>
        <w:tc>
          <w:tcPr>
            <w:tcW w:w="10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7780" w:rsidRPr="00DD319C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Кондиционные семена, количество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DD319C" w:rsidTr="0069407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площадь высева кондиционных семян</w:t>
            </w:r>
          </w:p>
        </w:tc>
        <w:tc>
          <w:tcPr>
            <w:tcW w:w="9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</w:tcPr>
          <w:p w:rsidR="007A7DDE" w:rsidRPr="00DD319C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80" w:rsidRPr="002D361B" w:rsidTr="007A7DDE">
        <w:trPr>
          <w:trHeight w:val="555"/>
        </w:trPr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2D361B" w:rsidRDefault="007A7DDE" w:rsidP="002D361B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доля площади посевных площадей, </w:t>
            </w:r>
            <w:proofErr w:type="spellStart"/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засеяннных</w:t>
            </w:r>
            <w:proofErr w:type="spellEnd"/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кондиционными семенами от площади ярового сева</w:t>
            </w:r>
          </w:p>
        </w:tc>
        <w:tc>
          <w:tcPr>
            <w:tcW w:w="9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7780" w:rsidRPr="002D361B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69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Засыпка семян под посев 202</w:t>
            </w:r>
            <w:r w:rsidR="0069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года,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2D361B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доля от общей потребности в семенах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780" w:rsidRPr="002D361B" w:rsidTr="007A7D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Вспашка зяби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7DDE" w:rsidRPr="002D361B" w:rsidRDefault="007A7DDE" w:rsidP="007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E62BB" w:rsidRPr="002D361B" w:rsidRDefault="00BE62BB">
      <w:pPr>
        <w:rPr>
          <w:rFonts w:ascii="Times New Roman" w:hAnsi="Times New Roman" w:cs="Times New Roman"/>
          <w:sz w:val="24"/>
          <w:szCs w:val="24"/>
        </w:rPr>
      </w:pPr>
    </w:p>
    <w:p w:rsidR="00DD319C" w:rsidRPr="002D361B" w:rsidRDefault="00DD319C">
      <w:pPr>
        <w:rPr>
          <w:sz w:val="24"/>
          <w:szCs w:val="24"/>
        </w:rPr>
      </w:pPr>
    </w:p>
    <w:p w:rsidR="00DD319C" w:rsidRPr="002D361B" w:rsidRDefault="00DD319C">
      <w:pPr>
        <w:rPr>
          <w:rFonts w:ascii="Times New Roman" w:hAnsi="Times New Roman" w:cs="Times New Roman"/>
          <w:sz w:val="24"/>
          <w:szCs w:val="24"/>
        </w:rPr>
      </w:pPr>
    </w:p>
    <w:p w:rsidR="00DD319C" w:rsidRPr="002D361B" w:rsidRDefault="002D361B">
      <w:pPr>
        <w:rPr>
          <w:rFonts w:ascii="Times New Roman" w:hAnsi="Times New Roman" w:cs="Times New Roman"/>
          <w:sz w:val="24"/>
          <w:szCs w:val="24"/>
        </w:rPr>
      </w:pPr>
      <w:r w:rsidRPr="002D361B">
        <w:rPr>
          <w:rFonts w:ascii="Times New Roman" w:hAnsi="Times New Roman" w:cs="Times New Roman"/>
          <w:sz w:val="24"/>
          <w:szCs w:val="24"/>
        </w:rPr>
        <w:t>Дата</w:t>
      </w:r>
    </w:p>
    <w:p w:rsidR="002D361B" w:rsidRPr="002D361B" w:rsidRDefault="002D361B">
      <w:pPr>
        <w:rPr>
          <w:rFonts w:ascii="Times New Roman" w:hAnsi="Times New Roman" w:cs="Times New Roman"/>
          <w:sz w:val="24"/>
          <w:szCs w:val="24"/>
        </w:rPr>
      </w:pPr>
      <w:r w:rsidRPr="002D361B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DD319C" w:rsidRDefault="00DD319C"/>
    <w:p w:rsidR="002D361B" w:rsidRDefault="002D361B" w:rsidP="00DD3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B" w:rsidRDefault="002D361B" w:rsidP="00DD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361B" w:rsidSect="002D36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DE"/>
    <w:rsid w:val="00287780"/>
    <w:rsid w:val="002A2446"/>
    <w:rsid w:val="002B13EB"/>
    <w:rsid w:val="002D361B"/>
    <w:rsid w:val="00445A0E"/>
    <w:rsid w:val="00641CCF"/>
    <w:rsid w:val="00694071"/>
    <w:rsid w:val="007A7DDE"/>
    <w:rsid w:val="00980B65"/>
    <w:rsid w:val="00BC1D10"/>
    <w:rsid w:val="00BE62BB"/>
    <w:rsid w:val="00DC54B6"/>
    <w:rsid w:val="00D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Selhoz_1</dc:creator>
  <cp:lastModifiedBy>Selhoz_3</cp:lastModifiedBy>
  <cp:revision>9</cp:revision>
  <cp:lastPrinted>2022-10-04T03:25:00Z</cp:lastPrinted>
  <dcterms:created xsi:type="dcterms:W3CDTF">2021-10-01T09:29:00Z</dcterms:created>
  <dcterms:modified xsi:type="dcterms:W3CDTF">2022-10-04T03:26:00Z</dcterms:modified>
</cp:coreProperties>
</file>